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731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</w:rPr>
              <w:t>岗位所需的资格条件，所提供的材料真实、有效，接受资格审核，贯穿招聘全过程。</w:t>
            </w:r>
          </w:p>
          <w:p>
            <w:pPr>
              <w:spacing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tbl>
      <w:tblPr>
        <w:tblStyle w:val="6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厦门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市勘察设计协会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报名表</w:t>
            </w:r>
          </w:p>
        </w:tc>
      </w:tr>
    </w:tbl>
    <w:p/>
    <w:sectPr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ODgwZmViYjljMjg1YmNiNGZlMTc0NDYwN2NiZTgifQ=="/>
  </w:docVars>
  <w:rsids>
    <w:rsidRoot w:val="009935C8"/>
    <w:rsid w:val="00036AAF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096140AE"/>
    <w:rsid w:val="109F3AF0"/>
    <w:rsid w:val="1F243B8F"/>
    <w:rsid w:val="26E43131"/>
    <w:rsid w:val="27184DA4"/>
    <w:rsid w:val="3182553E"/>
    <w:rsid w:val="427C0554"/>
    <w:rsid w:val="56293068"/>
    <w:rsid w:val="58070AEB"/>
    <w:rsid w:val="5AC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280</Characters>
  <Lines>3</Lines>
  <Paragraphs>1</Paragraphs>
  <TotalTime>0</TotalTime>
  <ScaleCrop>false</ScaleCrop>
  <LinksUpToDate>false</LinksUpToDate>
  <CharactersWithSpaces>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2021-04-02T10:49:00Z</dcterms:created>
  <dc:creator>DELL01</dc:creator>
  <cp:lastModifiedBy>悾悾颠</cp:lastModifiedBy>
  <cp:lastPrinted>2021-04-13T07:48:00Z</cp:lastPrinted>
  <dcterms:modified xsi:type="dcterms:W3CDTF">2023-10-12T07:47:33Z</dcterms:modified>
  <dc:title>厦门市疾病预防控制中心招聘非在编工作人员报名表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3194D804C6594B7BA71947EC659B1D8C_13</vt:lpwstr>
  </property>
</Properties>
</file>